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6D" w:rsidRDefault="00CF3C6D" w:rsidP="00CF3C6D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CF3C6D" w:rsidRDefault="00CF3C6D" w:rsidP="00CF3C6D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ИЗМЕНЯТЬ НЕЛЬЗЯ!</w:t>
      </w:r>
    </w:p>
    <w:p w:rsidR="00CF3C6D" w:rsidRDefault="00CF3C6D" w:rsidP="00CF3C6D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CF3C6D" w:rsidRDefault="00CF3C6D" w:rsidP="00CF3C6D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 выделенный красным цветом, необходимо удалить)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5E0">
        <w:rPr>
          <w:rFonts w:ascii="Times New Roman" w:hAnsi="Times New Roman" w:cs="Times New Roman"/>
          <w:b/>
          <w:sz w:val="28"/>
          <w:szCs w:val="28"/>
        </w:rPr>
        <w:t>помидоры</w:t>
      </w:r>
      <w:r w:rsidR="006D2FBD">
        <w:rPr>
          <w:rFonts w:ascii="Times New Roman" w:hAnsi="Times New Roman" w:cs="Times New Roman"/>
          <w:b/>
          <w:sz w:val="28"/>
          <w:szCs w:val="28"/>
        </w:rPr>
        <w:t xml:space="preserve"> консервированные</w:t>
      </w: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3D" w:rsidRDefault="0009073D" w:rsidP="0009073D">
      <w:pPr>
        <w:spacing w:after="0" w:line="240" w:lineRule="auto"/>
      </w:pP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850"/>
        <w:gridCol w:w="2127"/>
        <w:gridCol w:w="1701"/>
        <w:gridCol w:w="1559"/>
        <w:gridCol w:w="1559"/>
        <w:gridCol w:w="1134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</w:t>
            </w:r>
            <w:r w:rsidR="004F55E0">
              <w:rPr>
                <w:rFonts w:ascii="Times New Roman" w:hAnsi="Times New Roman" w:cs="Times New Roman"/>
                <w:b/>
              </w:rPr>
              <w:t>помидоры</w:t>
            </w:r>
            <w:r w:rsidR="006D2FBD">
              <w:rPr>
                <w:rFonts w:ascii="Times New Roman" w:hAnsi="Times New Roman" w:cs="Times New Roman"/>
                <w:b/>
              </w:rPr>
              <w:t xml:space="preserve"> консервированные</w:t>
            </w:r>
            <w:r w:rsidRPr="00B10F26">
              <w:rPr>
                <w:rFonts w:ascii="Times New Roman" w:hAnsi="Times New Roman" w:cs="Times New Roman"/>
                <w:b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4F55E0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AB7B98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127" w:type="dxa"/>
            <w:vMerge w:val="restart"/>
          </w:tcPr>
          <w:p w:rsidR="00B10F26" w:rsidRPr="00505B75" w:rsidRDefault="00D00F8F" w:rsidP="0009073D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Рекомендуемые закупочные цены продовольственной продукции, перечень которой</w:t>
            </w:r>
            <w:r w:rsidR="00B10F26" w:rsidRPr="00505B75">
              <w:rPr>
                <w:rFonts w:ascii="Times New Roman" w:hAnsi="Times New Roman" w:cs="Times New Roman"/>
                <w:b/>
              </w:rPr>
              <w:t xml:space="preserve"> определен постановлением Правительства Белгородской области от 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="00B10F26" w:rsidRPr="00505B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  <w:r w:rsidR="00B10F26" w:rsidRPr="00505B75">
              <w:rPr>
                <w:rFonts w:ascii="Times New Roman" w:hAnsi="Times New Roman" w:cs="Times New Roman"/>
                <w:b/>
              </w:rPr>
              <w:t xml:space="preserve"> 20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="00B10F26" w:rsidRPr="00505B75">
              <w:rPr>
                <w:rFonts w:ascii="Times New Roman" w:hAnsi="Times New Roman" w:cs="Times New Roman"/>
                <w:b/>
              </w:rPr>
              <w:t xml:space="preserve"> года № </w:t>
            </w:r>
            <w:r>
              <w:rPr>
                <w:rFonts w:ascii="Times New Roman" w:hAnsi="Times New Roman" w:cs="Times New Roman"/>
                <w:b/>
              </w:rPr>
              <w:t>80</w:t>
            </w:r>
            <w:r w:rsidR="00B10F26" w:rsidRPr="00505B75">
              <w:rPr>
                <w:rFonts w:ascii="Times New Roman" w:hAnsi="Times New Roman" w:cs="Times New Roman"/>
                <w:b/>
              </w:rPr>
              <w:t>-пп по состоянию на 1</w:t>
            </w:r>
            <w:r w:rsidR="00AB7B98">
              <w:rPr>
                <w:rFonts w:ascii="Times New Roman" w:hAnsi="Times New Roman" w:cs="Times New Roman"/>
                <w:b/>
              </w:rPr>
              <w:t>5</w:t>
            </w:r>
            <w:r w:rsidR="00B10F26" w:rsidRPr="00505B75">
              <w:rPr>
                <w:rFonts w:ascii="Times New Roman" w:hAnsi="Times New Roman" w:cs="Times New Roman"/>
                <w:b/>
              </w:rPr>
              <w:t xml:space="preserve"> </w:t>
            </w:r>
            <w:r w:rsidR="00AB7B98">
              <w:rPr>
                <w:rFonts w:ascii="Times New Roman" w:hAnsi="Times New Roman" w:cs="Times New Roman"/>
                <w:b/>
              </w:rPr>
              <w:lastRenderedPageBreak/>
              <w:t>июля</w:t>
            </w:r>
            <w:r w:rsidR="00B10F26" w:rsidRPr="00505B75">
              <w:rPr>
                <w:rFonts w:ascii="Times New Roman" w:hAnsi="Times New Roman" w:cs="Times New Roman"/>
                <w:b/>
              </w:rPr>
              <w:t xml:space="preserve"> 2015 года. </w:t>
            </w:r>
          </w:p>
          <w:p w:rsidR="00B10F26" w:rsidRPr="00505B75" w:rsidRDefault="00B10F26" w:rsidP="0009073D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>Письмо комиссии по государственному регулированию цен и тарифов в Белг</w:t>
            </w:r>
            <w:r w:rsidR="00D00F8F">
              <w:rPr>
                <w:rFonts w:ascii="Times New Roman" w:hAnsi="Times New Roman" w:cs="Times New Roman"/>
                <w:b/>
              </w:rPr>
              <w:t>ородской области исх.№29-12/</w:t>
            </w:r>
            <w:r w:rsidR="00AB7B98">
              <w:rPr>
                <w:rFonts w:ascii="Times New Roman" w:hAnsi="Times New Roman" w:cs="Times New Roman"/>
                <w:b/>
              </w:rPr>
              <w:t>2653</w:t>
            </w:r>
            <w:r w:rsidRPr="00505B75">
              <w:rPr>
                <w:rFonts w:ascii="Times New Roman" w:hAnsi="Times New Roman" w:cs="Times New Roman"/>
                <w:b/>
              </w:rPr>
              <w:t>-К от 1</w:t>
            </w:r>
            <w:r w:rsidR="00AB7B98">
              <w:rPr>
                <w:rFonts w:ascii="Times New Roman" w:hAnsi="Times New Roman" w:cs="Times New Roman"/>
                <w:b/>
              </w:rPr>
              <w:t>6</w:t>
            </w:r>
            <w:r w:rsidRPr="00505B75">
              <w:rPr>
                <w:rFonts w:ascii="Times New Roman" w:hAnsi="Times New Roman" w:cs="Times New Roman"/>
                <w:b/>
              </w:rPr>
              <w:t>.0</w:t>
            </w:r>
            <w:r w:rsidR="00AB7B98">
              <w:rPr>
                <w:rFonts w:ascii="Times New Roman" w:hAnsi="Times New Roman" w:cs="Times New Roman"/>
                <w:b/>
              </w:rPr>
              <w:t>7</w:t>
            </w:r>
            <w:r w:rsidRPr="00505B75">
              <w:rPr>
                <w:rFonts w:ascii="Times New Roman" w:hAnsi="Times New Roman" w:cs="Times New Roman"/>
                <w:b/>
              </w:rPr>
              <w:t>.2015г.</w:t>
            </w:r>
            <w:r w:rsidR="005E1573" w:rsidRPr="00505B75">
              <w:rPr>
                <w:rFonts w:ascii="Times New Roman" w:hAnsi="Times New Roman" w:cs="Times New Roman"/>
                <w:b/>
              </w:rPr>
              <w:t>,</w:t>
            </w:r>
          </w:p>
          <w:p w:rsidR="00B10F26" w:rsidRPr="00B10F26" w:rsidRDefault="00B10F26" w:rsidP="0009073D">
            <w:pPr>
              <w:jc w:val="center"/>
            </w:pPr>
            <w:r w:rsidRPr="00505B7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701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lastRenderedPageBreak/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6D2FBD" w:rsidRPr="00B10F26" w:rsidRDefault="00B10F26" w:rsidP="00AB7B9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AB7B98">
              <w:rPr>
                <w:rFonts w:ascii="Times New Roman" w:hAnsi="Times New Roman" w:cs="Times New Roman"/>
                <w:b/>
                <w:bCs/>
              </w:rPr>
              <w:t>№151</w:t>
            </w:r>
            <w:r w:rsidR="00F07F2E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AB7B98">
              <w:rPr>
                <w:rFonts w:ascii="Times New Roman" w:hAnsi="Times New Roman" w:cs="Times New Roman"/>
                <w:b/>
                <w:bCs/>
              </w:rPr>
              <w:t>27.07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B10F26" w:rsidRPr="00B10F26" w:rsidRDefault="00B10F26" w:rsidP="00AB7B9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AB7B98">
              <w:rPr>
                <w:rFonts w:ascii="Times New Roman" w:hAnsi="Times New Roman" w:cs="Times New Roman"/>
                <w:b/>
                <w:bCs/>
              </w:rPr>
              <w:t>№1610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AB7B98">
              <w:rPr>
                <w:rFonts w:ascii="Times New Roman" w:hAnsi="Times New Roman" w:cs="Times New Roman"/>
                <w:b/>
                <w:bCs/>
              </w:rPr>
              <w:t>30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B7B98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B10F26" w:rsidRPr="00B10F26" w:rsidRDefault="00F07F2E" w:rsidP="0086393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proofErr w:type="gramEnd"/>
            <w:r w:rsidR="00D00F8F">
              <w:rPr>
                <w:rFonts w:ascii="Times New Roman" w:hAnsi="Times New Roman" w:cs="Times New Roman"/>
                <w:b/>
                <w:bCs/>
              </w:rPr>
              <w:t>б/н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AB7B98">
              <w:rPr>
                <w:rFonts w:ascii="Times New Roman" w:hAnsi="Times New Roman" w:cs="Times New Roman"/>
                <w:b/>
                <w:bCs/>
              </w:rPr>
              <w:t>3</w:t>
            </w:r>
            <w:r w:rsidR="0086393E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B10F26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B7B98">
              <w:rPr>
                <w:rFonts w:ascii="Times New Roman" w:hAnsi="Times New Roman" w:cs="Times New Roman"/>
                <w:b/>
                <w:bCs/>
              </w:rPr>
              <w:t>7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2629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AB7B98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850" w:type="dxa"/>
            <w:vMerge/>
          </w:tcPr>
          <w:p w:rsidR="00B10F26" w:rsidRPr="00B10F26" w:rsidRDefault="00B10F26" w:rsidP="0009073D"/>
        </w:tc>
        <w:tc>
          <w:tcPr>
            <w:tcW w:w="2127" w:type="dxa"/>
            <w:vMerge/>
          </w:tcPr>
          <w:p w:rsidR="00B10F26" w:rsidRPr="00B10F26" w:rsidRDefault="00B10F26" w:rsidP="0009073D"/>
        </w:tc>
        <w:tc>
          <w:tcPr>
            <w:tcW w:w="1701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134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BE27C5" w:rsidRPr="00B10F26" w:rsidTr="00AB7B98">
        <w:tc>
          <w:tcPr>
            <w:tcW w:w="1888" w:type="dxa"/>
            <w:vMerge w:val="restart"/>
          </w:tcPr>
          <w:p w:rsidR="00BE27C5" w:rsidRPr="00B10F26" w:rsidRDefault="00BE27C5" w:rsidP="0009073D"/>
        </w:tc>
        <w:tc>
          <w:tcPr>
            <w:tcW w:w="1694" w:type="dxa"/>
            <w:vAlign w:val="center"/>
          </w:tcPr>
          <w:p w:rsidR="00BE27C5" w:rsidRPr="00B10F26" w:rsidRDefault="004F55E0" w:rsidP="00CA7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</w:t>
            </w:r>
            <w:r w:rsidR="006D2FBD">
              <w:rPr>
                <w:rFonts w:ascii="Times New Roman" w:hAnsi="Times New Roman" w:cs="Times New Roman"/>
              </w:rPr>
              <w:t xml:space="preserve"> консервированные</w:t>
            </w:r>
          </w:p>
        </w:tc>
        <w:tc>
          <w:tcPr>
            <w:tcW w:w="779" w:type="dxa"/>
            <w:vAlign w:val="center"/>
          </w:tcPr>
          <w:p w:rsidR="00BE27C5" w:rsidRPr="00B10F26" w:rsidRDefault="006D2FBD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BE27C5" w:rsidRPr="00B10F26" w:rsidRDefault="00BE27C5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E27C5" w:rsidRPr="00B10F26" w:rsidRDefault="004F55E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D2FB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BE27C5" w:rsidRPr="00B10F26" w:rsidRDefault="004F55E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D2FB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BE27C5" w:rsidRPr="00B10F26" w:rsidRDefault="006D2FBD" w:rsidP="00AB7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7B98">
              <w:rPr>
                <w:rFonts w:ascii="Times New Roman" w:hAnsi="Times New Roman" w:cs="Times New Roman"/>
              </w:rPr>
              <w:t>2</w:t>
            </w:r>
            <w:r w:rsidR="004F55E0">
              <w:rPr>
                <w:rFonts w:ascii="Times New Roman" w:hAnsi="Times New Roman" w:cs="Times New Roman"/>
              </w:rPr>
              <w:t>0</w:t>
            </w:r>
            <w:r w:rsidR="00BE27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BE27C5" w:rsidRPr="00B10F26" w:rsidRDefault="00AB7B98" w:rsidP="004F5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BE27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BE27C5" w:rsidRPr="00B10F26" w:rsidRDefault="004F55E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D2FB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5" w:type="dxa"/>
          </w:tcPr>
          <w:p w:rsidR="00BE27C5" w:rsidRPr="00B10F26" w:rsidRDefault="00BE27C5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C5" w:rsidRPr="00B10F26" w:rsidTr="00B10F26">
        <w:tc>
          <w:tcPr>
            <w:tcW w:w="1888" w:type="dxa"/>
            <w:vMerge/>
          </w:tcPr>
          <w:p w:rsidR="00BE27C5" w:rsidRPr="00B10F26" w:rsidRDefault="00BE27C5" w:rsidP="0009073D"/>
        </w:tc>
        <w:tc>
          <w:tcPr>
            <w:tcW w:w="12898" w:type="dxa"/>
            <w:gridSpan w:val="9"/>
          </w:tcPr>
          <w:p w:rsidR="00BE27C5" w:rsidRPr="00B10F26" w:rsidRDefault="006D2FBD" w:rsidP="00982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758">
              <w:rPr>
                <w:rFonts w:ascii="Times New Roman" w:hAnsi="Times New Roman" w:cs="Times New Roman"/>
              </w:rPr>
              <w:t>В результате исследования рынка, проведенного по инициативе Заказчика, начальная (максимальная) цена контра</w:t>
            </w:r>
            <w:r>
              <w:rPr>
                <w:rFonts w:ascii="Times New Roman" w:hAnsi="Times New Roman" w:cs="Times New Roman"/>
              </w:rPr>
              <w:t xml:space="preserve">кта установлена  по минимальной </w:t>
            </w:r>
            <w:r w:rsidRPr="006D5758">
              <w:rPr>
                <w:rFonts w:ascii="Times New Roman" w:hAnsi="Times New Roman" w:cs="Times New Roman"/>
              </w:rPr>
              <w:t>цене коммерческ</w:t>
            </w:r>
            <w:r w:rsidR="00AB7B98">
              <w:rPr>
                <w:rFonts w:ascii="Times New Roman" w:hAnsi="Times New Roman" w:cs="Times New Roman"/>
              </w:rPr>
              <w:t>их</w:t>
            </w:r>
            <w:r w:rsidRPr="006D5758">
              <w:rPr>
                <w:rFonts w:ascii="Times New Roman" w:hAnsi="Times New Roman" w:cs="Times New Roman"/>
              </w:rPr>
              <w:t xml:space="preserve"> предложени</w:t>
            </w:r>
            <w:r w:rsidR="00AB7B98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AB7B98">
              <w:rPr>
                <w:rFonts w:ascii="Times New Roman" w:hAnsi="Times New Roman" w:cs="Times New Roman"/>
              </w:rPr>
              <w:t>,  №</w:t>
            </w:r>
            <w:r w:rsidR="00982B7C">
              <w:rPr>
                <w:rFonts w:ascii="Times New Roman" w:hAnsi="Times New Roman" w:cs="Times New Roman"/>
              </w:rPr>
              <w:t>3</w:t>
            </w:r>
            <w:r w:rsidR="00AB7B98">
              <w:rPr>
                <w:rFonts w:ascii="Times New Roman" w:hAnsi="Times New Roman" w:cs="Times New Roman"/>
              </w:rPr>
              <w:t xml:space="preserve"> </w:t>
            </w:r>
            <w:r w:rsidRPr="006D5758">
              <w:rPr>
                <w:rFonts w:ascii="Times New Roman" w:hAnsi="Times New Roman" w:cs="Times New Roman"/>
              </w:rPr>
              <w:t>и составляет</w:t>
            </w:r>
            <w:r>
              <w:rPr>
                <w:rFonts w:ascii="Times New Roman" w:hAnsi="Times New Roman" w:cs="Times New Roman"/>
              </w:rPr>
              <w:t>: ______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AB7B98">
              <w:rPr>
                <w:rFonts w:ascii="Times New Roman" w:hAnsi="Times New Roman" w:cs="Times New Roman"/>
                <w:b/>
                <w:bCs/>
              </w:rPr>
              <w:t>06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B7B98">
              <w:rPr>
                <w:rFonts w:ascii="Times New Roman" w:hAnsi="Times New Roman" w:cs="Times New Roman"/>
                <w:b/>
                <w:bCs/>
              </w:rPr>
              <w:t>8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CF3C6D" w:rsidRPr="00BB7068" w:rsidRDefault="00CF3C6D" w:rsidP="00CF3C6D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CF3C6D" w:rsidRPr="00BB7068" w:rsidRDefault="00CF3C6D" w:rsidP="00CF3C6D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9073D"/>
    <w:rsid w:val="00197471"/>
    <w:rsid w:val="00366DBD"/>
    <w:rsid w:val="004760B8"/>
    <w:rsid w:val="004E69B0"/>
    <w:rsid w:val="004F55E0"/>
    <w:rsid w:val="00505B75"/>
    <w:rsid w:val="005E1573"/>
    <w:rsid w:val="005F2388"/>
    <w:rsid w:val="00626689"/>
    <w:rsid w:val="006D2FBD"/>
    <w:rsid w:val="006F62C3"/>
    <w:rsid w:val="007D32B9"/>
    <w:rsid w:val="008578EB"/>
    <w:rsid w:val="0086393E"/>
    <w:rsid w:val="00982B7C"/>
    <w:rsid w:val="00AB7B98"/>
    <w:rsid w:val="00B10F26"/>
    <w:rsid w:val="00BE27C5"/>
    <w:rsid w:val="00C86845"/>
    <w:rsid w:val="00CF3C6D"/>
    <w:rsid w:val="00D00F8F"/>
    <w:rsid w:val="00D23373"/>
    <w:rsid w:val="00D63B32"/>
    <w:rsid w:val="00D85BD9"/>
    <w:rsid w:val="00D92BE2"/>
    <w:rsid w:val="00F07F2E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2015-05-14T13:00:00Z</cp:lastPrinted>
  <dcterms:created xsi:type="dcterms:W3CDTF">2015-05-14T07:59:00Z</dcterms:created>
  <dcterms:modified xsi:type="dcterms:W3CDTF">2015-08-05T13:17:00Z</dcterms:modified>
</cp:coreProperties>
</file>